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79D2" w14:textId="60E2C9F3" w:rsidR="003260F8" w:rsidRPr="003260F8" w:rsidRDefault="003260F8" w:rsidP="00344B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3260F8"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  <w:t>MODELLO PER LA SEGNALAZIONE DI CONDOTTE ILLECITE</w:t>
      </w:r>
    </w:p>
    <w:p w14:paraId="284B1CA1" w14:textId="00EF5F8D" w:rsidR="003260F8" w:rsidRPr="003260F8" w:rsidRDefault="003260F8" w:rsidP="007F490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260F8"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  <w:t xml:space="preserve">AL RESPONSABILE DELLA PREVENZIONE DELLA CORRUZIONE </w:t>
      </w:r>
      <w:r w:rsidR="00344B25" w:rsidRPr="00344B25"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  <w:t xml:space="preserve">DEL </w:t>
      </w:r>
      <w:r w:rsidR="002D2E3E" w:rsidRPr="00344B25"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  <w:t xml:space="preserve">GAL </w:t>
      </w:r>
      <w:r w:rsidR="008313B1"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  <w:t>TERNANO</w:t>
      </w:r>
    </w:p>
    <w:p w14:paraId="64961697" w14:textId="77777777" w:rsidR="003260F8" w:rsidRPr="003260F8" w:rsidRDefault="003260F8" w:rsidP="003260F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Il sottoscritto ____________________ nato a ____________________ il___________________ </w:t>
      </w:r>
    </w:p>
    <w:p w14:paraId="056A20BA" w14:textId="6F832ABC" w:rsidR="002D2E3E" w:rsidRDefault="003260F8" w:rsidP="003260F8">
      <w:pPr>
        <w:spacing w:before="100" w:beforeAutospacing="1" w:after="100" w:afterAutospacing="1"/>
        <w:rPr>
          <w:rFonts w:ascii="Georgia" w:eastAsia="Times New Roman" w:hAnsi="Georgia" w:cs="Times New Roman"/>
          <w:sz w:val="20"/>
          <w:szCs w:val="20"/>
          <w:lang w:eastAsia="it-IT"/>
        </w:rPr>
      </w:pP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C.F. </w:t>
      </w:r>
      <w:r w:rsidR="002D2E3E">
        <w:rPr>
          <w:rFonts w:ascii="Georgia" w:eastAsia="Times New Roman" w:hAnsi="Georgia" w:cs="Times New Roman"/>
          <w:sz w:val="20"/>
          <w:szCs w:val="20"/>
          <w:lang w:eastAsia="it-IT"/>
        </w:rPr>
        <w:tab/>
      </w:r>
      <w:r w:rsidR="002D2E3E">
        <w:rPr>
          <w:rFonts w:ascii="Georgia" w:eastAsia="Times New Roman" w:hAnsi="Georgia" w:cs="Times New Roman"/>
          <w:sz w:val="20"/>
          <w:szCs w:val="20"/>
          <w:lang w:eastAsia="it-IT"/>
        </w:rPr>
        <w:tab/>
      </w:r>
      <w:r w:rsidR="002D2E3E">
        <w:rPr>
          <w:rFonts w:ascii="Georgia" w:eastAsia="Times New Roman" w:hAnsi="Georgia" w:cs="Times New Roman"/>
          <w:sz w:val="20"/>
          <w:szCs w:val="20"/>
          <w:lang w:eastAsia="it-IT"/>
        </w:rPr>
        <w:tab/>
      </w:r>
      <w:r w:rsidR="002D2E3E">
        <w:rPr>
          <w:rFonts w:ascii="Georgia" w:eastAsia="Times New Roman" w:hAnsi="Georgia" w:cs="Times New Roman"/>
          <w:sz w:val="20"/>
          <w:szCs w:val="20"/>
          <w:lang w:eastAsia="it-IT"/>
        </w:rPr>
        <w:tab/>
      </w: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dipendente del </w:t>
      </w:r>
      <w:r w:rsidR="002D2E3E">
        <w:rPr>
          <w:rFonts w:ascii="Georgia" w:eastAsia="Times New Roman" w:hAnsi="Georgia" w:cs="Times New Roman"/>
          <w:sz w:val="20"/>
          <w:szCs w:val="20"/>
          <w:lang w:eastAsia="it-IT"/>
        </w:rPr>
        <w:t xml:space="preserve">GAL </w:t>
      </w:r>
      <w:r w:rsidR="008313B1">
        <w:rPr>
          <w:rFonts w:ascii="Georgia" w:eastAsia="Times New Roman" w:hAnsi="Georgia" w:cs="Times New Roman"/>
          <w:sz w:val="20"/>
          <w:szCs w:val="20"/>
          <w:lang w:eastAsia="it-IT"/>
        </w:rPr>
        <w:t>Ternano</w:t>
      </w: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>,</w:t>
      </w:r>
    </w:p>
    <w:p w14:paraId="6CED9158" w14:textId="7D6777C1" w:rsidR="003260F8" w:rsidRPr="003260F8" w:rsidRDefault="003260F8" w:rsidP="003260F8">
      <w:pPr>
        <w:spacing w:before="100" w:beforeAutospacing="1" w:after="100" w:afterAutospacing="1"/>
        <w:rPr>
          <w:rFonts w:ascii="Georgia" w:eastAsia="Times New Roman" w:hAnsi="Georgia" w:cs="Times New Roman"/>
          <w:sz w:val="20"/>
          <w:szCs w:val="20"/>
          <w:lang w:eastAsia="it-IT"/>
        </w:rPr>
      </w:pP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 OVVERO ___________________________________________, segnala quanto segue: </w:t>
      </w:r>
    </w:p>
    <w:p w14:paraId="70EDCBC9" w14:textId="53762B8D" w:rsidR="003260F8" w:rsidRPr="003260F8" w:rsidRDefault="003260F8" w:rsidP="003260F8">
      <w:pPr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3260F8" w:rsidRPr="003260F8" w14:paraId="0CE799BC" w14:textId="77777777" w:rsidTr="003260F8">
        <w:tc>
          <w:tcPr>
            <w:tcW w:w="0" w:type="auto"/>
            <w:tcBorders>
              <w:top w:val="single" w:sz="36" w:space="0" w:color="00000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C5203A" w14:textId="77777777" w:rsidR="003260F8" w:rsidRDefault="003260F8" w:rsidP="003260F8">
            <w:pPr>
              <w:spacing w:before="100" w:beforeAutospacing="1" w:after="100" w:afterAutospacing="1"/>
              <w:divId w:val="1899316050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 xml:space="preserve">DATA/PERIODO IN CUI SI </w:t>
            </w:r>
            <w:proofErr w:type="gramStart"/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>E’</w:t>
            </w:r>
            <w:proofErr w:type="gramEnd"/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 xml:space="preserve"> VERIFICATO IL FATTO </w:t>
            </w:r>
          </w:p>
          <w:p w14:paraId="4646F5C2" w14:textId="77777777" w:rsidR="00344B25" w:rsidRDefault="00344B25" w:rsidP="003260F8">
            <w:pPr>
              <w:spacing w:before="100" w:beforeAutospacing="1" w:after="100" w:afterAutospacing="1"/>
              <w:divId w:val="1899316050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</w:pPr>
          </w:p>
          <w:p w14:paraId="6DAFD0BB" w14:textId="77777777" w:rsidR="002D2E3E" w:rsidRPr="003260F8" w:rsidRDefault="002D2E3E" w:rsidP="003260F8">
            <w:pPr>
              <w:spacing w:before="100" w:beforeAutospacing="1" w:after="100" w:afterAutospacing="1"/>
              <w:divId w:val="1899316050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260F8" w:rsidRPr="003260F8" w14:paraId="51D4FFFA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018841" w14:textId="77777777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 xml:space="preserve">LUOGO FISICO IN CUI SI </w:t>
            </w:r>
            <w:proofErr w:type="gramStart"/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>E’</w:t>
            </w:r>
            <w:proofErr w:type="gramEnd"/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 xml:space="preserve"> VERIFICATO IL FATTO </w:t>
            </w:r>
          </w:p>
        </w:tc>
      </w:tr>
      <w:tr w:rsidR="003260F8" w:rsidRPr="003260F8" w14:paraId="3622A830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6CF5E8" w14:textId="77777777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□ ufficio (indicare denominazione e indirizzo della struttura) </w:t>
            </w:r>
          </w:p>
        </w:tc>
      </w:tr>
      <w:tr w:rsidR="003260F8" w:rsidRPr="003260F8" w14:paraId="58E66BFC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9B0A48" w14:textId="77777777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□ all’esterno dell’ufficio (indicare luogo ed indirizzo) </w:t>
            </w:r>
          </w:p>
        </w:tc>
      </w:tr>
      <w:tr w:rsidR="003260F8" w:rsidRPr="003260F8" w14:paraId="3E037BA8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C977BE" w14:textId="77777777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 xml:space="preserve">RITENGO CHE LE AZIONI OD OMISSIONI COMMESSE O TENTATE SIANO </w:t>
            </w:r>
          </w:p>
        </w:tc>
      </w:tr>
      <w:tr w:rsidR="003260F8" w:rsidRPr="003260F8" w14:paraId="226794F7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ABA863" w14:textId="77777777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□ penalmente rilevanti </w:t>
            </w:r>
          </w:p>
        </w:tc>
      </w:tr>
      <w:tr w:rsidR="003260F8" w:rsidRPr="003260F8" w14:paraId="46C29C75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CA87A4" w14:textId="77777777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□ </w:t>
            </w:r>
            <w:proofErr w:type="gramStart"/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>poste in essere</w:t>
            </w:r>
            <w:proofErr w:type="gramEnd"/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 in violazione del Codice di comportamento o di altre disposizioni sanzionabili in via disciplinare </w:t>
            </w:r>
          </w:p>
        </w:tc>
      </w:tr>
      <w:tr w:rsidR="003260F8" w:rsidRPr="003260F8" w14:paraId="188E0D4C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F91457" w14:textId="2059728C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□ suscettibili di arrecare un pregiudizio patrimoniale </w:t>
            </w:r>
            <w:r w:rsidR="00344B25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>al GAL</w:t>
            </w:r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 o ad altro ente pubblico </w:t>
            </w:r>
          </w:p>
        </w:tc>
      </w:tr>
      <w:tr w:rsidR="003260F8" w:rsidRPr="003260F8" w14:paraId="62A0538A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A0DF39" w14:textId="01634D9E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>□ suscettibili di arrecare un pregiudizio alla immagine dell’</w:t>
            </w:r>
            <w:r w:rsidR="00344B25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>Ente</w:t>
            </w:r>
          </w:p>
        </w:tc>
      </w:tr>
      <w:tr w:rsidR="003260F8" w:rsidRPr="003260F8" w14:paraId="2C3BC4FD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1BA10" w14:textId="77777777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sz w:val="20"/>
                <w:szCs w:val="20"/>
                <w:lang w:eastAsia="it-IT"/>
              </w:rPr>
              <w:t xml:space="preserve">□ altro (specificare) </w:t>
            </w:r>
          </w:p>
        </w:tc>
      </w:tr>
    </w:tbl>
    <w:p w14:paraId="1CB18C7A" w14:textId="38C608EB" w:rsidR="003260F8" w:rsidRPr="003260F8" w:rsidRDefault="003260F8" w:rsidP="003260F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6266D998" w14:textId="075FB8D0" w:rsidR="003260F8" w:rsidRPr="003260F8" w:rsidRDefault="003260F8" w:rsidP="003260F8">
      <w:pPr>
        <w:rPr>
          <w:rFonts w:ascii="Times New Roman" w:eastAsia="Times New Roman" w:hAnsi="Times New Roman" w:cs="Times New Roman"/>
          <w:lang w:eastAsia="it-IT"/>
        </w:rPr>
      </w:pPr>
      <w:r w:rsidRPr="003260F8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260F8">
        <w:rPr>
          <w:rFonts w:ascii="Times New Roman" w:eastAsia="Times New Roman" w:hAnsi="Times New Roman" w:cs="Times New Roman"/>
          <w:lang w:eastAsia="it-IT"/>
        </w:rPr>
        <w:instrText xml:space="preserve"> INCLUDEPICTURE "/Users/michelecontartese/Library/Group Containers/UBF8T346G9.ms/WebArchiveCopyPasteTempFiles/com.microsoft.Word/page2image19673488" \* MERGEFORMATINET </w:instrText>
      </w:r>
      <w:r w:rsidRPr="003260F8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260F8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1A5A0F40" wp14:editId="774137D5">
            <wp:extent cx="6120130" cy="51435"/>
            <wp:effectExtent l="0" t="0" r="1270" b="0"/>
            <wp:docPr id="968930853" name="Immagine 7" descr="page2image19673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96734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0F8">
        <w:rPr>
          <w:rFonts w:ascii="Times New Roman" w:eastAsia="Times New Roman" w:hAnsi="Times New Roman" w:cs="Times New Roman"/>
          <w:lang w:eastAsia="it-IT"/>
        </w:rPr>
        <w:fldChar w:fldCharType="end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3260F8" w:rsidRPr="003260F8" w14:paraId="59B3856C" w14:textId="77777777" w:rsidTr="003260F8">
        <w:tc>
          <w:tcPr>
            <w:tcW w:w="0" w:type="auto"/>
            <w:tcBorders>
              <w:top w:val="single" w:sz="48" w:space="0" w:color="00000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C7A6F2" w14:textId="77777777" w:rsidR="003260F8" w:rsidRDefault="003260F8" w:rsidP="003260F8">
            <w:pPr>
              <w:spacing w:before="100" w:beforeAutospacing="1" w:after="100" w:afterAutospacing="1"/>
              <w:divId w:val="449931955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 xml:space="preserve">DESCRIZIONE DEL FATTO (CONDOTTA ED EVENTO) </w:t>
            </w:r>
          </w:p>
          <w:p w14:paraId="524B1506" w14:textId="77777777" w:rsidR="002D2E3E" w:rsidRDefault="002D2E3E" w:rsidP="003260F8">
            <w:pPr>
              <w:spacing w:before="100" w:beforeAutospacing="1" w:after="100" w:afterAutospacing="1"/>
              <w:divId w:val="449931955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31FF600" w14:textId="77777777" w:rsidR="002D2E3E" w:rsidRDefault="002D2E3E" w:rsidP="003260F8">
            <w:pPr>
              <w:spacing w:before="100" w:beforeAutospacing="1" w:after="100" w:afterAutospacing="1"/>
              <w:divId w:val="449931955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1D486A57" w14:textId="77777777" w:rsidR="002D2E3E" w:rsidRDefault="002D2E3E" w:rsidP="003260F8">
            <w:pPr>
              <w:spacing w:before="100" w:beforeAutospacing="1" w:after="100" w:afterAutospacing="1"/>
              <w:divId w:val="449931955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1EB67BAE" w14:textId="77777777" w:rsidR="002D2E3E" w:rsidRPr="003260F8" w:rsidRDefault="002D2E3E" w:rsidP="003260F8">
            <w:pPr>
              <w:spacing w:before="100" w:beforeAutospacing="1" w:after="100" w:afterAutospacing="1"/>
              <w:divId w:val="449931955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260F8" w:rsidRPr="003260F8" w14:paraId="75B1C119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7B9E47" w14:textId="77777777" w:rsidR="002D2E3E" w:rsidRDefault="003260F8" w:rsidP="003260F8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>AUTORE/I DEL FATTO</w:t>
            </w:r>
          </w:p>
          <w:p w14:paraId="35256942" w14:textId="77777777" w:rsidR="002D2E3E" w:rsidRDefault="002D2E3E" w:rsidP="003260F8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</w:pPr>
          </w:p>
          <w:p w14:paraId="036C9193" w14:textId="77777777" w:rsidR="002D2E3E" w:rsidRDefault="002D2E3E" w:rsidP="003260F8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</w:pPr>
          </w:p>
          <w:p w14:paraId="57125773" w14:textId="7743E9C8" w:rsidR="003260F8" w:rsidRPr="003260F8" w:rsidRDefault="003260F8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3260F8" w:rsidRPr="003260F8" w14:paraId="0E21DEE1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B2F46A" w14:textId="77777777" w:rsidR="003260F8" w:rsidRDefault="003260F8" w:rsidP="003260F8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t xml:space="preserve">ALTRI EVENTUALI SOGGETTI A CONOSCENZA DEL FATTO E/O IN GRADO DI RIFERIRE SUL MEDESIMO </w:t>
            </w:r>
          </w:p>
          <w:p w14:paraId="2D470AFF" w14:textId="77777777" w:rsidR="002D2E3E" w:rsidRDefault="002D2E3E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04186AB2" w14:textId="77777777" w:rsidR="002D2E3E" w:rsidRDefault="002D2E3E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F49D29E" w14:textId="77777777" w:rsidR="002D2E3E" w:rsidRPr="003260F8" w:rsidRDefault="002D2E3E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260F8" w:rsidRPr="003260F8" w14:paraId="196E26DF" w14:textId="77777777" w:rsidTr="00326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8" w:space="0" w:color="000007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638CDF" w14:textId="77777777" w:rsidR="003260F8" w:rsidRDefault="003260F8" w:rsidP="003260F8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</w:pPr>
            <w:r w:rsidRPr="003260F8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it-IT"/>
              </w:rPr>
              <w:lastRenderedPageBreak/>
              <w:t xml:space="preserve">EVENTUALI ALLEGATI A SOSTEGNO DELLA SEGNALAZIONE E/O OSSERVAZIONI </w:t>
            </w:r>
          </w:p>
          <w:p w14:paraId="5C402C63" w14:textId="77777777" w:rsidR="002D2E3E" w:rsidRDefault="002D2E3E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2609787" w14:textId="77777777" w:rsidR="002D2E3E" w:rsidRDefault="002D2E3E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63771A0D" w14:textId="77777777" w:rsidR="002D2E3E" w:rsidRDefault="002D2E3E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4700B4B" w14:textId="77777777" w:rsidR="002D2E3E" w:rsidRPr="003260F8" w:rsidRDefault="002D2E3E" w:rsidP="003260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893A350" w14:textId="77777777" w:rsidR="003260F8" w:rsidRPr="003260F8" w:rsidRDefault="003260F8" w:rsidP="00344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Lo scrivente è consapevole delle </w:t>
      </w:r>
      <w:proofErr w:type="spellStart"/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>responsabilita</w:t>
      </w:r>
      <w:proofErr w:type="spellEnd"/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̀ e delle conseguenze civili e penali previste in caso di dichiarazioni mendaci e/o formazione o uso di atti falsi, ai sensi e per gli effetti dell’art. 76 del D.P.R. n. 445/2000, e dichiara espressamente di aver letto le note informative (informativa) in calce alla presente segnalazione. </w:t>
      </w:r>
    </w:p>
    <w:p w14:paraId="32ED1A7E" w14:textId="77777777" w:rsidR="003260F8" w:rsidRPr="003260F8" w:rsidRDefault="003260F8" w:rsidP="003260F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>Riferimento per ogni comunicazione:_______________________________________________ ________________________________________________________________________ Recapito Tel./</w:t>
      </w:r>
      <w:proofErr w:type="spellStart"/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>cell</w:t>
      </w:r>
      <w:proofErr w:type="spellEnd"/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>.______________________________</w:t>
      </w:r>
      <w:r w:rsidRPr="003260F8">
        <w:rPr>
          <w:rFonts w:ascii="Georgia" w:eastAsia="Times New Roman" w:hAnsi="Georgia" w:cs="Times New Roman"/>
          <w:i/>
          <w:iCs/>
          <w:sz w:val="20"/>
          <w:szCs w:val="20"/>
          <w:lang w:eastAsia="it-IT"/>
        </w:rPr>
        <w:t>e - mail</w:t>
      </w: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_________________________ Allega documento di riconoscimento in corso di </w:t>
      </w:r>
      <w:proofErr w:type="spellStart"/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>validita</w:t>
      </w:r>
      <w:proofErr w:type="spellEnd"/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̀. </w:t>
      </w:r>
    </w:p>
    <w:p w14:paraId="4D1E12DD" w14:textId="77777777" w:rsidR="003260F8" w:rsidRDefault="003260F8" w:rsidP="003260F8">
      <w:pPr>
        <w:spacing w:before="100" w:beforeAutospacing="1" w:after="100" w:afterAutospacing="1"/>
        <w:rPr>
          <w:rFonts w:ascii="Georgia" w:eastAsia="Times New Roman" w:hAnsi="Georgia" w:cs="Times New Roman"/>
          <w:sz w:val="20"/>
          <w:szCs w:val="20"/>
          <w:lang w:eastAsia="it-IT"/>
        </w:rPr>
      </w:pP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t xml:space="preserve">Luogo e data______________ </w:t>
      </w:r>
    </w:p>
    <w:p w14:paraId="274399E8" w14:textId="7B888994" w:rsidR="007F4909" w:rsidRDefault="007F4909" w:rsidP="003260F8">
      <w:pPr>
        <w:spacing w:before="100" w:beforeAutospacing="1" w:after="100" w:afterAutospacing="1"/>
        <w:rPr>
          <w:rFonts w:ascii="Georgia" w:eastAsia="Times New Roman" w:hAnsi="Georgia" w:cs="Times New Roman"/>
          <w:sz w:val="20"/>
          <w:szCs w:val="20"/>
          <w:lang w:eastAsia="it-IT"/>
        </w:rPr>
      </w:pPr>
      <w:r>
        <w:rPr>
          <w:rFonts w:ascii="Georgia" w:eastAsia="Times New Roman" w:hAnsi="Georgia" w:cs="Times New Roman"/>
          <w:sz w:val="20"/>
          <w:szCs w:val="20"/>
          <w:lang w:eastAsia="it-IT"/>
        </w:rPr>
        <w:t>Firma</w:t>
      </w:r>
    </w:p>
    <w:p w14:paraId="615C5EEF" w14:textId="77777777" w:rsidR="007F4909" w:rsidRPr="003260F8" w:rsidRDefault="007F4909" w:rsidP="003260F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15C67FE1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  <w:t>SI INFORMA CHE:</w:t>
      </w:r>
      <w:r w:rsidRPr="003260F8">
        <w:rPr>
          <w:rFonts w:ascii="Georgia" w:eastAsia="Times New Roman" w:hAnsi="Georgia" w:cs="Times New Roman"/>
          <w:sz w:val="20"/>
          <w:szCs w:val="20"/>
          <w:lang w:eastAsia="it-IT"/>
        </w:rPr>
        <w:br/>
      </w: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segnalazione si presenta in forma scritta: </w:t>
      </w:r>
    </w:p>
    <w:p w14:paraId="5BCCD1F9" w14:textId="66590CF3" w:rsidR="003260F8" w:rsidRPr="003260F8" w:rsidRDefault="032952A3" w:rsidP="3A266487">
      <w:pPr>
        <w:spacing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32952A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a) mediante invio all’indirizzo di posta elettronica: </w:t>
      </w:r>
      <w:r w:rsidR="008313B1" w:rsidRPr="008313B1">
        <w:rPr>
          <w:rFonts w:ascii="Times New Roman" w:hAnsi="Times New Roman" w:cs="Times New Roman"/>
          <w:sz w:val="20"/>
          <w:szCs w:val="20"/>
        </w:rPr>
        <w:t>galternano@jcert.it;</w:t>
      </w:r>
    </w:p>
    <w:p w14:paraId="36256038" w14:textId="7CC45B09" w:rsidR="003260F8" w:rsidRPr="003260F8" w:rsidRDefault="3A266487" w:rsidP="3A266487">
      <w:pPr>
        <w:spacing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3A26648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b) a mezzo del servizio postale o tramite posta interna indirizzata al Direttore dell’ente con la dicitura </w:t>
      </w:r>
    </w:p>
    <w:p w14:paraId="52E90D9F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“</w:t>
      </w:r>
      <w:r w:rsidRPr="003260F8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riservata personale</w:t>
      </w: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”. </w:t>
      </w:r>
    </w:p>
    <w:p w14:paraId="51BC7F54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segnalazione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sara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utilizzata per dare avvio ad un procedimento di verifica del rispetto del Piano di Prevenzione della Corruzione e l’interessato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sara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informato degli esiti (avvio e/o chiusura e/o archiviazione);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potra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essere chiamato per chiarimenti e/o precisazioni in relazione ai fatti segnalati. </w:t>
      </w:r>
    </w:p>
    <w:p w14:paraId="476D88F1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caso di rilevanza penale/erariale la segnalazione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sara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trasmessa alle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Autorita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competenti. </w:t>
      </w:r>
    </w:p>
    <w:p w14:paraId="0E9E48B4" w14:textId="0EFB69C4" w:rsidR="003260F8" w:rsidRPr="003260F8" w:rsidRDefault="003260F8" w:rsidP="003260F8">
      <w:pPr>
        <w:rPr>
          <w:rFonts w:ascii="Times New Roman" w:eastAsia="Times New Roman" w:hAnsi="Times New Roman" w:cs="Times New Roman"/>
          <w:lang w:eastAsia="it-IT"/>
        </w:rPr>
      </w:pPr>
    </w:p>
    <w:p w14:paraId="6B4306A9" w14:textId="18EE7824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 trattamento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sara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̀ effettuato in forma cartacea, informatizzata e telematica.</w:t>
      </w: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Il conferimento dei dati è obbligatorio ed è finalizzato allo svolgimento delle </w:t>
      </w:r>
      <w:proofErr w:type="gram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predette</w:t>
      </w:r>
      <w:proofErr w:type="gram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finalita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istituzionali. Titolare del trattamento è il </w:t>
      </w:r>
      <w:r w:rsidR="007F4909" w:rsidRPr="007F49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GAL </w:t>
      </w:r>
      <w:r w:rsidR="008313B1">
        <w:rPr>
          <w:rFonts w:ascii="Times New Roman" w:eastAsia="Times New Roman" w:hAnsi="Times New Roman" w:cs="Times New Roman"/>
          <w:sz w:val="20"/>
          <w:szCs w:val="20"/>
          <w:lang w:eastAsia="it-IT"/>
        </w:rPr>
        <w:t>Ternano</w:t>
      </w: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Incaricato del trattamento è il </w:t>
      </w:r>
      <w:r w:rsidR="007F4909" w:rsidRPr="007F4909">
        <w:rPr>
          <w:rFonts w:ascii="Times New Roman" w:eastAsia="Times New Roman" w:hAnsi="Times New Roman" w:cs="Times New Roman"/>
          <w:sz w:val="20"/>
          <w:szCs w:val="20"/>
          <w:lang w:eastAsia="it-IT"/>
        </w:rPr>
        <w:t>Direttore dell’Ente</w:t>
      </w: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L’interessato gode dei diritti di cui all’art. 7 del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30 giugno 2003, n. 196. </w:t>
      </w:r>
    </w:p>
    <w:p w14:paraId="28CE258A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3260F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D.Lgs.</w:t>
      </w:r>
      <w:proofErr w:type="spellEnd"/>
      <w:r w:rsidRPr="003260F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30.06.2003, n. 196 “</w:t>
      </w:r>
      <w:r w:rsidRPr="0032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Codice in materia di protezione dei dati personali</w:t>
      </w:r>
      <w:r w:rsidRPr="003260F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”, Art. 7 “</w:t>
      </w:r>
      <w:r w:rsidRPr="0032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Diritto di accesso ai dati personali ed altri diritti</w:t>
      </w:r>
      <w:r w:rsidRPr="003260F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” </w:t>
      </w:r>
    </w:p>
    <w:p w14:paraId="0782F3BB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1. L'interessato ha diritto di ottenere la conferma dell'esistenza o meno di dati personali che lo riguardano, anche se non ancora registrati, e la loro comunicazione in forma intelligibile. </w:t>
      </w:r>
    </w:p>
    <w:p w14:paraId="45CD032F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2. L'interessato ha diritto di ottenere l'indicazione: </w:t>
      </w:r>
    </w:p>
    <w:p w14:paraId="64FFE908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a) dell'origine dei dati personali; </w:t>
      </w:r>
    </w:p>
    <w:p w14:paraId="489BB245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b) delle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finalita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e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modalita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del trattamento; </w:t>
      </w:r>
    </w:p>
    <w:p w14:paraId="1812DD28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c) della logica applicata in caso di trattamento effettuato con l'ausilio di strumenti elettronici; </w:t>
      </w:r>
    </w:p>
    <w:p w14:paraId="26BB0413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d) degli estremi identificativi del titolare, dei responsabili e del rappresentante designato ai sensi dell'articolo 5, comma 2; </w:t>
      </w:r>
    </w:p>
    <w:p w14:paraId="6F981DBF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e) dei soggetti o delle categorie di soggetti ai quali i dati personali possono essere comunicati o che possono venirne a conoscenza in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qualita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di rappresentante designato nel territorio dello Stato, di responsabili o incaricati. </w:t>
      </w:r>
    </w:p>
    <w:p w14:paraId="39BA2837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3. L'interessato ha diritto di ottenere:</w:t>
      </w: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a) l'aggiornamento, la rettificazione ovvero, quando vi ha interesse, l'integrazione dei dati; </w:t>
      </w:r>
    </w:p>
    <w:p w14:paraId="5E7D6D89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 xml:space="preserve">b) la cancellazione, la trasformazione in forma anonima o il blocco dei dati trattati in violazione di legge, compresi quelli di cui non è necessaria la conservazione in relazione agli scopi per i quali i dati sono stati raccolti o successivamente trattati; </w:t>
      </w:r>
    </w:p>
    <w:p w14:paraId="0CDFFE22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14:paraId="08251E45" w14:textId="77777777" w:rsidR="003260F8" w:rsidRPr="003260F8" w:rsidRDefault="003260F8" w:rsidP="007F49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4. L’interessato ha diritto di opporsi, in tutto o in parte: </w:t>
      </w:r>
    </w:p>
    <w:p w14:paraId="1306EE39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a) per motivi legittimi al trattamento dei dati personali che lo riguardano,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ancorche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́ pertinenti allo scopo della raccolta; </w:t>
      </w:r>
    </w:p>
    <w:p w14:paraId="0BEDBA2E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14:paraId="3A0C3667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D.P.R. 28.12.2000, n. 445, “</w:t>
      </w:r>
      <w:r w:rsidRPr="0032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Testo unico delle disposizioni legislative e regolamentari in materia di documentazione amministrativa</w:t>
      </w:r>
      <w:r w:rsidRPr="003260F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”, Articolo 76 “</w:t>
      </w:r>
      <w:r w:rsidRPr="003260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Norme penali</w:t>
      </w:r>
      <w:r w:rsidRPr="003260F8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” </w:t>
      </w:r>
    </w:p>
    <w:p w14:paraId="018FD009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1. Chiunque rilascia dichiarazioni mendaci, forma atti falsi o ne fa uso nei casi previsti dal presente testo unico è punito ai sensi del </w:t>
      </w:r>
      <w:proofErr w:type="gram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penale</w:t>
      </w:r>
      <w:proofErr w:type="gram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delle leggi speciali in materia. </w:t>
      </w:r>
    </w:p>
    <w:p w14:paraId="052C88BE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2. L’esibizione di un atto contenente dati non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piu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rispondenti a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verita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equivale ad uso di atto falso. </w:t>
      </w:r>
    </w:p>
    <w:p w14:paraId="18869F98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3. Le dichiarazioni sostitutive rese ai sensi degli articoli 46 e 47 e le dichiarazioni rese per conto delle persone indicate nell'articolo 4, comma 2, sono considerate come fatte a pubblico ufficiale. </w:t>
      </w:r>
    </w:p>
    <w:p w14:paraId="7FA53C88" w14:textId="77777777" w:rsidR="003260F8" w:rsidRPr="003260F8" w:rsidRDefault="003260F8" w:rsidP="007F490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4. Se i reati indicati nei commi 1, 2 e 3 sono commessi per ottenere la nomina ad un pubblico ufficio o l'autorizzazione all'esercizio di una professione o arte, il giudice, nei casi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piu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gravi, </w:t>
      </w:r>
      <w:proofErr w:type="spellStart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>puo</w:t>
      </w:r>
      <w:proofErr w:type="spellEnd"/>
      <w:r w:rsidRPr="003260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applicare l'interdizione temporanea dai pubblici uffici o dalla professione e arte. </w:t>
      </w:r>
    </w:p>
    <w:p w14:paraId="18441A97" w14:textId="77777777" w:rsidR="00DD5480" w:rsidRDefault="00DD5480"/>
    <w:sectPr w:rsidR="00DD54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F8"/>
    <w:rsid w:val="002D2E3E"/>
    <w:rsid w:val="003260F8"/>
    <w:rsid w:val="00344B25"/>
    <w:rsid w:val="00741E73"/>
    <w:rsid w:val="007F4909"/>
    <w:rsid w:val="008313B1"/>
    <w:rsid w:val="00D07B01"/>
    <w:rsid w:val="00DD5480"/>
    <w:rsid w:val="00E23655"/>
    <w:rsid w:val="032952A3"/>
    <w:rsid w:val="3A26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E1A26"/>
  <w15:chartTrackingRefBased/>
  <w15:docId w15:val="{37FE3547-A1C6-4C41-B120-2BE2060A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60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4B2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4B2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4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7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contartese</dc:creator>
  <cp:keywords/>
  <dc:description/>
  <cp:lastModifiedBy>Avv. Michele Contartese</cp:lastModifiedBy>
  <cp:revision>2</cp:revision>
  <dcterms:created xsi:type="dcterms:W3CDTF">2026-02-16T22:31:00Z</dcterms:created>
  <dcterms:modified xsi:type="dcterms:W3CDTF">2026-02-16T22:31:00Z</dcterms:modified>
</cp:coreProperties>
</file>